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7907">
        <w:rPr>
          <w:rFonts w:ascii="Arial" w:hAnsi="Arial" w:cs="Arial"/>
          <w:b/>
          <w:szCs w:val="24"/>
          <w:u w:val="single"/>
        </w:rPr>
        <w:t>2</w:t>
      </w:r>
      <w:r w:rsidR="00E4795F">
        <w:rPr>
          <w:rFonts w:ascii="Arial" w:hAnsi="Arial" w:cs="Arial"/>
          <w:b/>
          <w:szCs w:val="24"/>
          <w:u w:val="single"/>
        </w:rPr>
        <w:t>3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E4795F">
        <w:rPr>
          <w:rFonts w:ascii="Arial" w:hAnsi="Arial" w:cs="Arial"/>
          <w:b/>
          <w:szCs w:val="24"/>
        </w:rPr>
        <w:t>Aelton Antônio Figueiredo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</w:t>
      </w:r>
      <w:r w:rsidR="00E4795F">
        <w:rPr>
          <w:rFonts w:ascii="Arial" w:hAnsi="Arial" w:cs="Arial"/>
          <w:sz w:val="24"/>
          <w:szCs w:val="24"/>
        </w:rPr>
        <w:t>DE ADQUIRIR EQUIPAMENTO DE RAIO X ODONTOLÓGICO</w:t>
      </w:r>
      <w:r w:rsidR="002A2434">
        <w:rPr>
          <w:rFonts w:ascii="Arial" w:hAnsi="Arial" w:cs="Arial"/>
          <w:sz w:val="24"/>
          <w:szCs w:val="24"/>
        </w:rPr>
        <w:t>, PREFERENCIALMENTE DIGITAL,</w:t>
      </w:r>
      <w:r w:rsidR="00E4795F">
        <w:rPr>
          <w:rFonts w:ascii="Arial" w:hAnsi="Arial" w:cs="Arial"/>
          <w:sz w:val="24"/>
          <w:szCs w:val="24"/>
        </w:rPr>
        <w:t xml:space="preserve"> PARA TODOS </w:t>
      </w:r>
      <w:r w:rsidR="00346687">
        <w:rPr>
          <w:rFonts w:ascii="Arial" w:hAnsi="Arial" w:cs="Arial"/>
          <w:sz w:val="24"/>
          <w:szCs w:val="24"/>
        </w:rPr>
        <w:t xml:space="preserve">OS </w:t>
      </w:r>
      <w:proofErr w:type="spellStart"/>
      <w:r w:rsidR="00346687">
        <w:rPr>
          <w:rFonts w:ascii="Arial" w:hAnsi="Arial" w:cs="Arial"/>
          <w:sz w:val="24"/>
          <w:szCs w:val="24"/>
        </w:rPr>
        <w:t>PSF’S</w:t>
      </w:r>
      <w:proofErr w:type="spellEnd"/>
      <w:r w:rsidR="00096D26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2A2434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2A2434" w:rsidRDefault="002A2434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Default="00D839BD" w:rsidP="00D839BD">
      <w:pPr>
        <w:rPr>
          <w:szCs w:val="24"/>
        </w:rPr>
      </w:pPr>
    </w:p>
    <w:p w:rsidR="00D839BD" w:rsidRPr="00335CB8" w:rsidRDefault="002A2434" w:rsidP="002A24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Aelton Antônio Figueiredo</w:t>
      </w:r>
    </w:p>
    <w:p w:rsidR="00335CB8" w:rsidRPr="00335CB8" w:rsidRDefault="00335CB8" w:rsidP="002A2434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434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68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95F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1F0A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89843-5082-4C52-A571-C0764BAF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3</cp:revision>
  <cp:lastPrinted>2024-03-08T21:02:00Z</cp:lastPrinted>
  <dcterms:created xsi:type="dcterms:W3CDTF">2024-03-15T18:20:00Z</dcterms:created>
  <dcterms:modified xsi:type="dcterms:W3CDTF">2024-03-15T18:28:00Z</dcterms:modified>
</cp:coreProperties>
</file>